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993" w:rsidRDefault="00142993" w:rsidP="007664E0">
      <w:pPr>
        <w:jc w:val="center"/>
        <w:rPr>
          <w:b/>
          <w:bCs/>
          <w:sz w:val="28"/>
          <w:szCs w:val="28"/>
          <w:u w:val="single"/>
          <w:rtl/>
        </w:rPr>
      </w:pPr>
      <w:bookmarkStart w:id="0" w:name="_GoBack"/>
      <w:r w:rsidRPr="003B5255">
        <w:rPr>
          <w:rFonts w:hint="cs"/>
          <w:b/>
          <w:bCs/>
          <w:sz w:val="28"/>
          <w:szCs w:val="28"/>
          <w:u w:val="single"/>
          <w:rtl/>
        </w:rPr>
        <w:t>נוהל אימונים לשחקני עמותה שהינם חברי</w:t>
      </w:r>
      <w:r w:rsidR="007664E0">
        <w:rPr>
          <w:rFonts w:hint="cs"/>
          <w:b/>
          <w:bCs/>
          <w:sz w:val="28"/>
          <w:szCs w:val="28"/>
          <w:u w:val="single"/>
          <w:rtl/>
        </w:rPr>
        <w:t>/שחקני</w:t>
      </w:r>
      <w:r w:rsidRPr="003B5255">
        <w:rPr>
          <w:rFonts w:hint="cs"/>
          <w:b/>
          <w:bCs/>
          <w:sz w:val="28"/>
          <w:szCs w:val="28"/>
          <w:u w:val="single"/>
          <w:rtl/>
        </w:rPr>
        <w:t xml:space="preserve"> עמותה.</w:t>
      </w:r>
    </w:p>
    <w:p w:rsidR="00F2562D" w:rsidRPr="003B5255" w:rsidRDefault="00F2562D" w:rsidP="00F2562D">
      <w:pPr>
        <w:jc w:val="center"/>
        <w:rPr>
          <w:b/>
          <w:bCs/>
          <w:sz w:val="28"/>
          <w:szCs w:val="28"/>
          <w:u w:val="single"/>
          <w:rtl/>
        </w:rPr>
      </w:pPr>
    </w:p>
    <w:p w:rsidR="00142993" w:rsidRPr="003B5255" w:rsidRDefault="00142993" w:rsidP="003B5255">
      <w:pPr>
        <w:bidi w:val="0"/>
        <w:jc w:val="right"/>
        <w:rPr>
          <w:rFonts w:cs="Arial"/>
          <w:b/>
          <w:bCs/>
          <w:u w:val="single"/>
        </w:rPr>
      </w:pPr>
      <w:r w:rsidRPr="003B5255">
        <w:rPr>
          <w:rFonts w:cs="Arial" w:hint="cs"/>
          <w:b/>
          <w:bCs/>
          <w:u w:val="single"/>
          <w:rtl/>
        </w:rPr>
        <w:t xml:space="preserve">כנגזרת מתקנות התאגדות פרק ב' </w:t>
      </w:r>
      <w:r w:rsidRPr="003B5255">
        <w:rPr>
          <w:rFonts w:cs="Arial"/>
          <w:b/>
          <w:bCs/>
          <w:u w:val="single"/>
          <w:rtl/>
        </w:rPr>
        <w:t>–</w:t>
      </w:r>
      <w:r w:rsidRPr="003B5255">
        <w:rPr>
          <w:rFonts w:cs="Arial" w:hint="cs"/>
          <w:b/>
          <w:bCs/>
          <w:u w:val="single"/>
          <w:rtl/>
        </w:rPr>
        <w:t xml:space="preserve"> מטרות העמותה</w:t>
      </w:r>
      <w:r w:rsidR="003B5255">
        <w:rPr>
          <w:rFonts w:cs="Arial"/>
          <w:b/>
          <w:bCs/>
          <w:u w:val="single"/>
        </w:rPr>
        <w:t xml:space="preserve">  </w:t>
      </w:r>
    </w:p>
    <w:p w:rsidR="003B5255" w:rsidRPr="00CA4CE4" w:rsidRDefault="003B5255" w:rsidP="003B5255">
      <w:pPr>
        <w:ind w:left="720"/>
        <w:jc w:val="center"/>
        <w:rPr>
          <w:b/>
          <w:bCs/>
          <w:sz w:val="28"/>
          <w:szCs w:val="28"/>
          <w:u w:val="single"/>
          <w:rtl/>
        </w:rPr>
      </w:pPr>
      <w:r w:rsidRPr="00CA4CE4">
        <w:rPr>
          <w:rFonts w:hint="cs"/>
          <w:b/>
          <w:bCs/>
          <w:sz w:val="28"/>
          <w:szCs w:val="28"/>
          <w:u w:val="single"/>
          <w:rtl/>
        </w:rPr>
        <w:t xml:space="preserve">פרק ב' </w:t>
      </w:r>
      <w:r w:rsidRPr="00CA4CE4">
        <w:rPr>
          <w:b/>
          <w:bCs/>
          <w:sz w:val="28"/>
          <w:szCs w:val="28"/>
          <w:u w:val="single"/>
          <w:rtl/>
        </w:rPr>
        <w:t>–</w:t>
      </w:r>
      <w:r w:rsidRPr="00CA4CE4">
        <w:rPr>
          <w:rFonts w:hint="cs"/>
          <w:b/>
          <w:bCs/>
          <w:sz w:val="28"/>
          <w:szCs w:val="28"/>
          <w:u w:val="single"/>
          <w:rtl/>
        </w:rPr>
        <w:t xml:space="preserve"> מטרות העמותה.</w:t>
      </w:r>
    </w:p>
    <w:p w:rsidR="003B5255" w:rsidRPr="003B5255" w:rsidRDefault="003B5255" w:rsidP="003B5255">
      <w:pPr>
        <w:pStyle w:val="a3"/>
        <w:numPr>
          <w:ilvl w:val="0"/>
          <w:numId w:val="2"/>
        </w:numPr>
        <w:bidi/>
        <w:spacing w:after="0"/>
        <w:rPr>
          <w:rtl/>
        </w:rPr>
      </w:pPr>
      <w:r>
        <w:rPr>
          <w:rFonts w:hint="cs"/>
          <w:rtl/>
        </w:rPr>
        <w:t>מטרת העמותה היא לפעול בכל דרך שהעמותה תמצא לנכון, במישרין או בעקיפין לקידום ליגות לנוער (בנים / בנות) בבאולינג, להפעיל במסגרת מחויבות אישית את בני הנוער בחיי הקהילה בבאר-שבע והסביבה, ללוות ליווי אישי וצמוד מוגבלים במסגרת ספישל אולימפיק בענף הבאולינג, להקים ליגות באולינג תחרותיות במסגרת העמותה, לייצג את הנגב על כל יישוביו מגדול ועד קטן מי בערים ומי בפריפריה בתחרויות ארציות ובין לאומיות במסגרות באולינג.</w:t>
      </w:r>
    </w:p>
    <w:p w:rsidR="003B5255" w:rsidRPr="003B5255" w:rsidRDefault="003B5255" w:rsidP="003B5255">
      <w:pPr>
        <w:pStyle w:val="a3"/>
        <w:numPr>
          <w:ilvl w:val="0"/>
          <w:numId w:val="2"/>
        </w:numPr>
        <w:bidi/>
        <w:spacing w:after="0"/>
        <w:rPr>
          <w:rtl/>
        </w:rPr>
      </w:pPr>
      <w:r>
        <w:rPr>
          <w:rFonts w:hint="cs"/>
          <w:rtl/>
        </w:rPr>
        <w:t xml:space="preserve">בלי לפגוע בכלליות האמור בסעיף 4 לעיל </w:t>
      </w:r>
      <w:r>
        <w:rPr>
          <w:rtl/>
        </w:rPr>
        <w:t>–</w:t>
      </w:r>
      <w:r>
        <w:rPr>
          <w:rFonts w:hint="cs"/>
          <w:rtl/>
        </w:rPr>
        <w:t xml:space="preserve"> מטרת העמותה כוללת גם את הפעולות הבאות:</w:t>
      </w:r>
    </w:p>
    <w:p w:rsidR="003B5255" w:rsidRDefault="003B5255" w:rsidP="003B5255">
      <w:pPr>
        <w:pStyle w:val="a3"/>
        <w:numPr>
          <w:ilvl w:val="0"/>
          <w:numId w:val="3"/>
        </w:numPr>
        <w:bidi/>
        <w:spacing w:after="0"/>
      </w:pPr>
      <w:r>
        <w:rPr>
          <w:rFonts w:hint="cs"/>
          <w:rtl/>
        </w:rPr>
        <w:t>להקים, לייסד, להפעיל, להשתתף בהפעלה, לנהל, להחזיק קבוצות ו/או שחקנים ו/או ליגות למשחק באולינג.</w:t>
      </w:r>
    </w:p>
    <w:p w:rsidR="003B5255" w:rsidRPr="003B5255" w:rsidRDefault="003B5255" w:rsidP="003B5255">
      <w:pPr>
        <w:pStyle w:val="a3"/>
        <w:numPr>
          <w:ilvl w:val="0"/>
          <w:numId w:val="3"/>
        </w:numPr>
        <w:bidi/>
        <w:spacing w:after="0"/>
        <w:rPr>
          <w:b/>
          <w:bCs/>
          <w:highlight w:val="yellow"/>
        </w:rPr>
      </w:pPr>
      <w:r w:rsidRPr="003B5255">
        <w:rPr>
          <w:rFonts w:hint="cs"/>
          <w:b/>
          <w:bCs/>
          <w:highlight w:val="yellow"/>
          <w:rtl/>
        </w:rPr>
        <w:t>לעודד ולקדם את שחקני הבאולינג המשחקים במסגרת העמותה תוך שיתוף פעולה עם כל ארגון או גוף, אשר יוכל לתרום לפעילות העמותה.</w:t>
      </w:r>
    </w:p>
    <w:p w:rsidR="003B5255" w:rsidRPr="003B5255" w:rsidRDefault="003B5255" w:rsidP="003B5255">
      <w:pPr>
        <w:pStyle w:val="a3"/>
        <w:numPr>
          <w:ilvl w:val="0"/>
          <w:numId w:val="3"/>
        </w:numPr>
        <w:bidi/>
        <w:spacing w:after="0"/>
        <w:rPr>
          <w:b/>
          <w:bCs/>
          <w:highlight w:val="yellow"/>
        </w:rPr>
      </w:pPr>
      <w:r w:rsidRPr="003B5255">
        <w:rPr>
          <w:rFonts w:hint="cs"/>
          <w:b/>
          <w:bCs/>
          <w:highlight w:val="yellow"/>
          <w:rtl/>
        </w:rPr>
        <w:t>לתת הדרכה מקצועית בתחום הבאולינג לחברי ושחקני העמותה המאוגדים והמשחקים במסגרות העמותה.</w:t>
      </w:r>
    </w:p>
    <w:p w:rsidR="003B5255" w:rsidRDefault="003B5255" w:rsidP="003B5255">
      <w:pPr>
        <w:pStyle w:val="a3"/>
        <w:numPr>
          <w:ilvl w:val="0"/>
          <w:numId w:val="3"/>
        </w:numPr>
        <w:bidi/>
        <w:spacing w:after="0"/>
      </w:pPr>
      <w:r>
        <w:rPr>
          <w:rFonts w:hint="cs"/>
          <w:rtl/>
        </w:rPr>
        <w:t>לקבוע כללי התנהגות מחייבים בכל הקשור לניהול משחקי הבאולינג במסגרת העמותה ולשנות כללים אלה מפעם לפעם. כללים אלה יפורסמו בלוח מודעות כל זמן תוקפם.</w:t>
      </w:r>
    </w:p>
    <w:p w:rsidR="003B5255" w:rsidRDefault="003B5255" w:rsidP="003B5255">
      <w:pPr>
        <w:pStyle w:val="a3"/>
        <w:numPr>
          <w:ilvl w:val="0"/>
          <w:numId w:val="3"/>
        </w:numPr>
        <w:bidi/>
        <w:spacing w:after="0"/>
      </w:pPr>
      <w:r>
        <w:rPr>
          <w:rFonts w:hint="cs"/>
          <w:rtl/>
        </w:rPr>
        <w:t>לפקח על קיום הכללים שיקבעו מפעם לפעם.</w:t>
      </w:r>
    </w:p>
    <w:p w:rsidR="003B5255" w:rsidRDefault="003B5255" w:rsidP="003B5255">
      <w:pPr>
        <w:pStyle w:val="a3"/>
        <w:numPr>
          <w:ilvl w:val="0"/>
          <w:numId w:val="3"/>
        </w:numPr>
        <w:bidi/>
        <w:spacing w:after="0"/>
      </w:pPr>
      <w:r>
        <w:rPr>
          <w:rFonts w:hint="cs"/>
          <w:rtl/>
        </w:rPr>
        <w:t xml:space="preserve">להשתמש בכל האמצעים הדרושים כדי לקדם את ענף הבאולינג </w:t>
      </w:r>
      <w:r w:rsidRPr="00104216">
        <w:rPr>
          <w:rFonts w:hint="cs"/>
          <w:rtl/>
        </w:rPr>
        <w:t>בקרב בני הנוער</w:t>
      </w:r>
      <w:r>
        <w:rPr>
          <w:rFonts w:hint="cs"/>
          <w:rtl/>
        </w:rPr>
        <w:t xml:space="preserve"> ואת שחקני הבאולינג</w:t>
      </w:r>
      <w:r>
        <w:rPr>
          <w:rFonts w:hint="cs"/>
          <w:b/>
          <w:bCs/>
          <w:rtl/>
        </w:rPr>
        <w:t xml:space="preserve"> </w:t>
      </w:r>
      <w:r>
        <w:rPr>
          <w:rFonts w:hint="cs"/>
          <w:rtl/>
        </w:rPr>
        <w:t>כבודדים וכקבוצות במסגרות עליהן יוחלט מפעם לפעם.</w:t>
      </w:r>
    </w:p>
    <w:p w:rsidR="003B5255" w:rsidRPr="003B5255" w:rsidRDefault="003B5255" w:rsidP="003B5255">
      <w:pPr>
        <w:pStyle w:val="a3"/>
        <w:numPr>
          <w:ilvl w:val="0"/>
          <w:numId w:val="3"/>
        </w:numPr>
        <w:bidi/>
        <w:spacing w:after="0"/>
        <w:rPr>
          <w:b/>
          <w:bCs/>
          <w:highlight w:val="yellow"/>
        </w:rPr>
      </w:pPr>
      <w:r w:rsidRPr="003B5255">
        <w:rPr>
          <w:rFonts w:hint="cs"/>
          <w:b/>
          <w:bCs/>
          <w:highlight w:val="yellow"/>
          <w:rtl/>
        </w:rPr>
        <w:t>לארגן ולערוך תחרויות, קורסים, כינוסים, השתלמויות, אימונים וכל היוצא באלה, בשיתוף עם מוסדות או ארגונים אחרים בארץ ובעולם או בלעדיהם וכן לקבוע פרסים כספיים או אחרים במטרה לקיים את סעיף 5ב' לעיל.</w:t>
      </w:r>
    </w:p>
    <w:p w:rsidR="003B5255" w:rsidRDefault="003B5255" w:rsidP="003B5255">
      <w:pPr>
        <w:pStyle w:val="a3"/>
        <w:numPr>
          <w:ilvl w:val="0"/>
          <w:numId w:val="3"/>
        </w:numPr>
        <w:bidi/>
        <w:spacing w:after="0"/>
      </w:pPr>
      <w:r>
        <w:rPr>
          <w:rFonts w:hint="cs"/>
          <w:rtl/>
        </w:rPr>
        <w:t>לגייס כספים למימון פעילותה השוטפת ולקידום מטרותיה הן מהמוסדות הממלכתיים והעירוניים, מגופים פרטיים ואחרים והן מתאגידים ויחידים.</w:t>
      </w:r>
    </w:p>
    <w:p w:rsidR="003B5255" w:rsidRDefault="003B5255" w:rsidP="007664E0">
      <w:pPr>
        <w:pStyle w:val="a3"/>
        <w:numPr>
          <w:ilvl w:val="0"/>
          <w:numId w:val="3"/>
        </w:numPr>
        <w:bidi/>
        <w:spacing w:after="0"/>
        <w:rPr>
          <w:rtl/>
        </w:rPr>
      </w:pPr>
      <w:r>
        <w:rPr>
          <w:rFonts w:hint="cs"/>
          <w:rtl/>
        </w:rPr>
        <w:t>לעשות כל פעולה אחרת לקידום מטרות העמותה.</w:t>
      </w:r>
    </w:p>
    <w:p w:rsidR="003B5255" w:rsidRPr="007664E0" w:rsidRDefault="003B5255" w:rsidP="003B5255">
      <w:pPr>
        <w:pStyle w:val="a3"/>
        <w:numPr>
          <w:ilvl w:val="0"/>
          <w:numId w:val="4"/>
        </w:numPr>
        <w:bidi/>
        <w:spacing w:after="0"/>
        <w:rPr>
          <w:b/>
          <w:bCs/>
          <w:color w:val="FFFF00"/>
          <w:sz w:val="32"/>
          <w:szCs w:val="32"/>
          <w:highlight w:val="red"/>
          <w:u w:val="single"/>
          <w:rtl/>
        </w:rPr>
      </w:pPr>
      <w:r w:rsidRPr="007664E0">
        <w:rPr>
          <w:rFonts w:hint="cs"/>
          <w:b/>
          <w:bCs/>
          <w:color w:val="FFFF00"/>
          <w:sz w:val="32"/>
          <w:szCs w:val="32"/>
          <w:highlight w:val="red"/>
          <w:u w:val="single"/>
          <w:rtl/>
        </w:rPr>
        <w:t xml:space="preserve">בישיבת וועד המנהל מספר 7 מתאריך 3.4.14 </w:t>
      </w:r>
    </w:p>
    <w:p w:rsidR="003B5255" w:rsidRPr="007664E0" w:rsidRDefault="003B5255" w:rsidP="003B5255">
      <w:pPr>
        <w:spacing w:after="0"/>
        <w:ind w:left="360"/>
        <w:rPr>
          <w:b/>
          <w:bCs/>
          <w:color w:val="FFFF00"/>
          <w:sz w:val="28"/>
          <w:szCs w:val="28"/>
          <w:u w:val="single"/>
          <w:rtl/>
        </w:rPr>
      </w:pPr>
      <w:r w:rsidRPr="007664E0">
        <w:rPr>
          <w:rFonts w:hint="cs"/>
          <w:color w:val="FFFF00"/>
          <w:highlight w:val="red"/>
          <w:rtl/>
        </w:rPr>
        <w:t xml:space="preserve">      </w:t>
      </w:r>
      <w:r w:rsidRPr="007664E0">
        <w:rPr>
          <w:rFonts w:hint="cs"/>
          <w:b/>
          <w:bCs/>
          <w:color w:val="FFFF00"/>
          <w:sz w:val="28"/>
          <w:szCs w:val="28"/>
          <w:highlight w:val="red"/>
          <w:u w:val="single"/>
          <w:rtl/>
        </w:rPr>
        <w:t>החלטה: לסעיף 5. ה'</w:t>
      </w:r>
      <w:r w:rsidRPr="007664E0">
        <w:rPr>
          <w:rFonts w:hint="cs"/>
          <w:b/>
          <w:bCs/>
          <w:color w:val="FFFF00"/>
          <w:sz w:val="28"/>
          <w:szCs w:val="28"/>
          <w:u w:val="single"/>
          <w:rtl/>
        </w:rPr>
        <w:t xml:space="preserve"> </w:t>
      </w:r>
    </w:p>
    <w:p w:rsidR="003B5255" w:rsidRDefault="003B5255" w:rsidP="003B5255">
      <w:pPr>
        <w:spacing w:after="0"/>
        <w:rPr>
          <w:b/>
          <w:bCs/>
          <w:u w:val="single"/>
          <w:rtl/>
        </w:rPr>
      </w:pPr>
      <w:r w:rsidRPr="003B5255">
        <w:rPr>
          <w:rFonts w:hint="cs"/>
          <w:b/>
          <w:bCs/>
          <w:u w:val="single"/>
          <w:rtl/>
        </w:rPr>
        <w:t>אושר פה אחד ע"י וועד המנהל לאפשר לשחקנים לקבל אימונים. העמותה תשתתף בעלות האימונים והמסלולים לשחקנים ככל שיחפצו ובהתאם לנוהל כתוב אשר עליו יתחייבו השחקנים עוד בטרם תחילת האימונים.</w:t>
      </w:r>
    </w:p>
    <w:p w:rsidR="003B5255" w:rsidRDefault="003B5255" w:rsidP="003B5255">
      <w:pPr>
        <w:spacing w:after="0"/>
        <w:rPr>
          <w:b/>
          <w:bCs/>
          <w:u w:val="single"/>
          <w:rtl/>
        </w:rPr>
      </w:pPr>
    </w:p>
    <w:p w:rsidR="003B5255" w:rsidRDefault="003B5255" w:rsidP="003B5255">
      <w:pPr>
        <w:spacing w:after="0"/>
        <w:rPr>
          <w:b/>
          <w:bCs/>
          <w:u w:val="single"/>
          <w:rtl/>
        </w:rPr>
      </w:pPr>
      <w:r>
        <w:rPr>
          <w:rFonts w:hint="cs"/>
          <w:b/>
          <w:bCs/>
          <w:u w:val="single"/>
          <w:rtl/>
        </w:rPr>
        <w:t>התחייבות:</w:t>
      </w:r>
    </w:p>
    <w:p w:rsidR="003B5255" w:rsidRDefault="003B5255" w:rsidP="003B5255">
      <w:pPr>
        <w:spacing w:after="0"/>
        <w:rPr>
          <w:rtl/>
        </w:rPr>
      </w:pPr>
      <w:r>
        <w:rPr>
          <w:rFonts w:hint="cs"/>
          <w:rtl/>
        </w:rPr>
        <w:t>אני _________________ חבר עמותה/שחקן עמותה מעוניין להתאמן במסגרת העמותה ע"י מאמן מוסמך ולהשתתף בחלק יחסי כפי שיקבע מעת לעת ע"י וועד המנהל בהתאם לאילוצי התקציב</w:t>
      </w:r>
      <w:r w:rsidR="007664E0">
        <w:rPr>
          <w:rFonts w:hint="cs"/>
          <w:rtl/>
        </w:rPr>
        <w:t>.</w:t>
      </w:r>
    </w:p>
    <w:p w:rsidR="007664E0" w:rsidRDefault="007664E0" w:rsidP="003B5255">
      <w:pPr>
        <w:spacing w:after="0"/>
        <w:rPr>
          <w:rtl/>
        </w:rPr>
      </w:pPr>
      <w:r>
        <w:rPr>
          <w:rFonts w:hint="cs"/>
          <w:rtl/>
        </w:rPr>
        <w:t>מתחייב להשתתף במסגרת האימונים עם מאמן מוסמך בהתאם למספר האימונים שנקבע מראש ואת העלות היחסית אשלם לקופת העמותה שתשלם את מלא העלות למאמן ועבור המסלולים.</w:t>
      </w:r>
    </w:p>
    <w:p w:rsidR="007664E0" w:rsidRDefault="007664E0" w:rsidP="003B5255">
      <w:pPr>
        <w:spacing w:after="0"/>
        <w:rPr>
          <w:rtl/>
        </w:rPr>
      </w:pPr>
      <w:r>
        <w:rPr>
          <w:rFonts w:hint="cs"/>
          <w:rtl/>
        </w:rPr>
        <w:t>האימונים יהיו בכפוף לאילוצי מסלולים וזמינות המאמן/נים.</w:t>
      </w:r>
    </w:p>
    <w:p w:rsidR="007664E0" w:rsidRDefault="007664E0" w:rsidP="003B5255">
      <w:pPr>
        <w:spacing w:after="0"/>
        <w:rPr>
          <w:rtl/>
        </w:rPr>
      </w:pPr>
      <w:r>
        <w:rPr>
          <w:rFonts w:hint="cs"/>
          <w:rtl/>
        </w:rPr>
        <w:t>עלות לשעת אימון הכוללים מסלולים ומאמן : ______ ₪ . (עלות מאמן _____ ₪ עלות שעת מסלול _____ ₪)</w:t>
      </w:r>
    </w:p>
    <w:p w:rsidR="007664E0" w:rsidRDefault="007664E0" w:rsidP="003B5255">
      <w:pPr>
        <w:spacing w:after="0"/>
        <w:rPr>
          <w:rtl/>
        </w:rPr>
      </w:pPr>
      <w:r>
        <w:rPr>
          <w:rFonts w:hint="cs"/>
          <w:rtl/>
        </w:rPr>
        <w:t>עלות ההשתתפות שישולם ע"י החבר/השחקן : _______ ₪.</w:t>
      </w:r>
      <w:r w:rsidR="00F2562D">
        <w:rPr>
          <w:rFonts w:hint="cs"/>
          <w:rtl/>
        </w:rPr>
        <w:t xml:space="preserve"> (העמותה ממנת 1/3 מהעלות ה-2/3 הנותרים ימומנו ע"י השחקנים)</w:t>
      </w:r>
    </w:p>
    <w:p w:rsidR="007664E0" w:rsidRDefault="007664E0" w:rsidP="003B5255">
      <w:pPr>
        <w:spacing w:after="0"/>
        <w:rPr>
          <w:rtl/>
        </w:rPr>
      </w:pPr>
      <w:r>
        <w:rPr>
          <w:rFonts w:hint="cs"/>
          <w:rtl/>
        </w:rPr>
        <w:t>האימון הוא לשעה ויהיו שני שחקנים באימון על מסלול אחד.(על מנת להפיק את המקסימום מהאימון).</w:t>
      </w:r>
    </w:p>
    <w:p w:rsidR="00F2562D" w:rsidRDefault="00F2562D" w:rsidP="003B5255">
      <w:pPr>
        <w:spacing w:after="0"/>
        <w:rPr>
          <w:rtl/>
        </w:rPr>
      </w:pPr>
    </w:p>
    <w:p w:rsidR="00F2562D" w:rsidRDefault="00F2562D" w:rsidP="003B5255">
      <w:pPr>
        <w:spacing w:after="0"/>
        <w:rPr>
          <w:rtl/>
        </w:rPr>
      </w:pPr>
      <w:r>
        <w:rPr>
          <w:rFonts w:hint="cs"/>
          <w:rtl/>
        </w:rPr>
        <w:t xml:space="preserve">תאריך : _____________ </w:t>
      </w:r>
    </w:p>
    <w:p w:rsidR="00F2562D" w:rsidRDefault="00F2562D" w:rsidP="003B5255">
      <w:pPr>
        <w:spacing w:after="0"/>
        <w:rPr>
          <w:rtl/>
        </w:rPr>
      </w:pPr>
    </w:p>
    <w:p w:rsidR="00F2562D" w:rsidRDefault="00F2562D" w:rsidP="003B5255">
      <w:pPr>
        <w:spacing w:after="0"/>
        <w:rPr>
          <w:rtl/>
        </w:rPr>
      </w:pPr>
      <w:r>
        <w:rPr>
          <w:rFonts w:hint="cs"/>
          <w:rtl/>
        </w:rPr>
        <w:t xml:space="preserve">שם ומשפחה: _________________ </w:t>
      </w:r>
    </w:p>
    <w:p w:rsidR="00F2562D" w:rsidRDefault="00F2562D" w:rsidP="003B5255">
      <w:pPr>
        <w:spacing w:after="0"/>
        <w:rPr>
          <w:rtl/>
        </w:rPr>
      </w:pPr>
    </w:p>
    <w:p w:rsidR="00142993" w:rsidRPr="003B5255" w:rsidRDefault="00F2562D" w:rsidP="005844FB">
      <w:pPr>
        <w:spacing w:after="0"/>
      </w:pPr>
      <w:r>
        <w:rPr>
          <w:rFonts w:hint="cs"/>
          <w:rtl/>
        </w:rPr>
        <w:t xml:space="preserve">חתימה: ______________   </w:t>
      </w:r>
      <w:bookmarkEnd w:id="0"/>
    </w:p>
    <w:sectPr w:rsidR="00142993" w:rsidRPr="003B5255" w:rsidSect="003A5D5B">
      <w:pgSz w:w="12240" w:h="15840"/>
      <w:pgMar w:top="-113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5548"/>
    <w:multiLevelType w:val="hybridMultilevel"/>
    <w:tmpl w:val="D6120FD2"/>
    <w:lvl w:ilvl="0" w:tplc="674A16A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970CF6"/>
    <w:multiLevelType w:val="hybridMultilevel"/>
    <w:tmpl w:val="2736B1DE"/>
    <w:lvl w:ilvl="0" w:tplc="4D144D7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9551F1C"/>
    <w:multiLevelType w:val="hybridMultilevel"/>
    <w:tmpl w:val="F8FC8E96"/>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442319"/>
    <w:multiLevelType w:val="hybridMultilevel"/>
    <w:tmpl w:val="0AE09204"/>
    <w:lvl w:ilvl="0" w:tplc="1070E21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93"/>
    <w:rsid w:val="00142993"/>
    <w:rsid w:val="003A5D5B"/>
    <w:rsid w:val="003B5255"/>
    <w:rsid w:val="00491A9C"/>
    <w:rsid w:val="005844FB"/>
    <w:rsid w:val="007664E0"/>
    <w:rsid w:val="00AE0B50"/>
    <w:rsid w:val="00F256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2993"/>
    <w:pPr>
      <w:bidi w:val="0"/>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2993"/>
    <w:pPr>
      <w:bidi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429</Words>
  <Characters>2148</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2014-04-04T09:05:00Z</dcterms:created>
  <dcterms:modified xsi:type="dcterms:W3CDTF">2014-04-04T09:40:00Z</dcterms:modified>
</cp:coreProperties>
</file>